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54AA" w14:textId="5E154B56" w:rsidR="004C41A1" w:rsidRDefault="00916C4E" w:rsidP="004C41A1">
      <w:pPr>
        <w:pStyle w:val="NormalWeb"/>
        <w:spacing w:before="0" w:beforeAutospacing="0" w:after="0" w:afterAutospacing="0"/>
        <w:jc w:val="both"/>
        <w:rPr>
          <w:rFonts w:ascii="Arial" w:eastAsiaTheme="minorEastAsia" w:hAnsi="Arial" w:cs="Arial"/>
          <w:color w:val="172B4D"/>
          <w:kern w:val="24"/>
          <w:sz w:val="48"/>
          <w:szCs w:val="48"/>
        </w:rPr>
      </w:pPr>
      <w:r>
        <w:rPr>
          <w:rFonts w:ascii="Arial" w:eastAsiaTheme="minorEastAsia" w:hAnsi="Arial" w:cs="Arial"/>
          <w:b/>
          <w:bCs/>
          <w:color w:val="172B4D"/>
          <w:kern w:val="24"/>
          <w:sz w:val="48"/>
          <w:szCs w:val="48"/>
        </w:rPr>
        <w:t xml:space="preserve">1.- </w:t>
      </w:r>
      <w:r w:rsidR="004C41A1" w:rsidRPr="00916C4E">
        <w:rPr>
          <w:rFonts w:ascii="Arial" w:eastAsiaTheme="minorEastAsia" w:hAnsi="Arial" w:cs="Arial"/>
          <w:color w:val="172B4D"/>
          <w:kern w:val="24"/>
          <w:sz w:val="48"/>
          <w:szCs w:val="48"/>
        </w:rPr>
        <w:t>Problem statement</w:t>
      </w:r>
      <w:r w:rsidR="004C41A1">
        <w:rPr>
          <w:rFonts w:ascii="Arial" w:eastAsiaTheme="minorEastAsia" w:hAnsi="Arial" w:cs="Arial"/>
          <w:b/>
          <w:bCs/>
          <w:color w:val="172B4D"/>
          <w:kern w:val="24"/>
          <w:sz w:val="48"/>
          <w:szCs w:val="48"/>
        </w:rPr>
        <w:t>: </w:t>
      </w:r>
      <w:r w:rsidR="004C41A1">
        <w:rPr>
          <w:rFonts w:ascii="Arial" w:eastAsiaTheme="minorEastAsia" w:hAnsi="Arial" w:cs="Arial"/>
          <w:color w:val="172B4D"/>
          <w:kern w:val="24"/>
          <w:sz w:val="48"/>
          <w:szCs w:val="48"/>
        </w:rPr>
        <w:t>Since going hybrid in 2020, usage of our office space is low, while rent continues to rise. Do we stick with the hybrid work model or ditch the commercial office space and return to being fully remote, or is there an even better option?</w:t>
      </w:r>
    </w:p>
    <w:p w14:paraId="528E57CA" w14:textId="77777777" w:rsidR="00F87F4E" w:rsidRDefault="00F87F4E" w:rsidP="00F87F4E">
      <w:pPr>
        <w:pStyle w:val="NormalWeb"/>
        <w:spacing w:before="0" w:beforeAutospacing="0" w:after="0" w:afterAutospacing="0"/>
        <w:jc w:val="both"/>
        <w:rPr>
          <w:rFonts w:ascii="Arial" w:eastAsiaTheme="minorEastAsia" w:hAnsi="Arial" w:cs="Arial"/>
          <w:color w:val="172B4D"/>
          <w:kern w:val="24"/>
          <w:sz w:val="48"/>
          <w:szCs w:val="48"/>
        </w:rPr>
      </w:pPr>
      <w:r>
        <w:rPr>
          <w:rFonts w:ascii="Arial" w:eastAsiaTheme="minorEastAsia" w:hAnsi="Arial" w:cs="Arial"/>
          <w:color w:val="172B4D"/>
          <w:kern w:val="24"/>
          <w:sz w:val="48"/>
          <w:szCs w:val="48"/>
        </w:rPr>
        <w:t>Solved in the PowerPoint slides.</w:t>
      </w:r>
    </w:p>
    <w:p w14:paraId="36C154C1" w14:textId="31DD4216" w:rsidR="00916C4E" w:rsidRDefault="00916C4E" w:rsidP="004C41A1">
      <w:pPr>
        <w:pStyle w:val="NormalWeb"/>
        <w:spacing w:before="0" w:beforeAutospacing="0" w:after="0" w:afterAutospacing="0"/>
        <w:jc w:val="both"/>
        <w:rPr>
          <w:rFonts w:ascii="Arial" w:eastAsiaTheme="minorEastAsia" w:hAnsi="Arial" w:cs="Arial"/>
          <w:color w:val="172B4D"/>
          <w:kern w:val="24"/>
          <w:sz w:val="48"/>
          <w:szCs w:val="48"/>
        </w:rPr>
      </w:pPr>
    </w:p>
    <w:p w14:paraId="103D14E5" w14:textId="63F1CBC5" w:rsidR="00916C4E" w:rsidRDefault="00916C4E" w:rsidP="004C41A1">
      <w:pPr>
        <w:pStyle w:val="NormalWeb"/>
        <w:spacing w:before="0" w:beforeAutospacing="0" w:after="0" w:afterAutospacing="0"/>
        <w:jc w:val="both"/>
        <w:rPr>
          <w:rFonts w:ascii="Arial" w:eastAsiaTheme="minorEastAsia" w:hAnsi="Arial" w:cs="Arial"/>
          <w:color w:val="172B4D"/>
          <w:kern w:val="24"/>
          <w:sz w:val="48"/>
          <w:szCs w:val="48"/>
        </w:rPr>
      </w:pPr>
      <w:r>
        <w:rPr>
          <w:rFonts w:ascii="Arial" w:eastAsiaTheme="minorEastAsia" w:hAnsi="Arial" w:cs="Arial"/>
          <w:color w:val="172B4D"/>
          <w:kern w:val="24"/>
          <w:sz w:val="48"/>
          <w:szCs w:val="48"/>
        </w:rPr>
        <w:t xml:space="preserve">1.- Do you agree with the idea of hybrid work instead of </w:t>
      </w:r>
      <w:r w:rsidR="00F87F4E">
        <w:rPr>
          <w:rFonts w:ascii="Arial" w:eastAsiaTheme="minorEastAsia" w:hAnsi="Arial" w:cs="Arial"/>
          <w:color w:val="172B4D"/>
          <w:kern w:val="24"/>
          <w:sz w:val="48"/>
          <w:szCs w:val="48"/>
        </w:rPr>
        <w:t>face to face</w:t>
      </w:r>
      <w:r>
        <w:rPr>
          <w:rFonts w:ascii="Arial" w:eastAsiaTheme="minorEastAsia" w:hAnsi="Arial" w:cs="Arial"/>
          <w:color w:val="172B4D"/>
          <w:kern w:val="24"/>
          <w:sz w:val="48"/>
          <w:szCs w:val="48"/>
        </w:rPr>
        <w:t xml:space="preserve"> work when it comes to circular economy?. </w:t>
      </w:r>
    </w:p>
    <w:p w14:paraId="46A6243E" w14:textId="111E9A62" w:rsidR="00916C4E" w:rsidRDefault="00916C4E" w:rsidP="004C41A1">
      <w:pPr>
        <w:pStyle w:val="NormalWeb"/>
        <w:spacing w:before="0" w:beforeAutospacing="0" w:after="0" w:afterAutospacing="0"/>
        <w:jc w:val="both"/>
        <w:rPr>
          <w:rFonts w:ascii="Arial" w:eastAsiaTheme="minorEastAsia" w:hAnsi="Arial" w:cs="Arial"/>
          <w:color w:val="172B4D"/>
          <w:kern w:val="24"/>
          <w:sz w:val="48"/>
          <w:szCs w:val="48"/>
        </w:rPr>
      </w:pPr>
      <w:r>
        <w:rPr>
          <w:rFonts w:ascii="Arial" w:eastAsiaTheme="minorEastAsia" w:hAnsi="Arial" w:cs="Arial"/>
          <w:color w:val="172B4D"/>
          <w:kern w:val="24"/>
          <w:sz w:val="48"/>
          <w:szCs w:val="48"/>
        </w:rPr>
        <w:t xml:space="preserve"> </w:t>
      </w:r>
    </w:p>
    <w:p w14:paraId="367EB0BD" w14:textId="77777777" w:rsidR="00916C4E" w:rsidRDefault="00916C4E" w:rsidP="004C41A1">
      <w:pPr>
        <w:pStyle w:val="NormalWeb"/>
        <w:spacing w:before="0" w:beforeAutospacing="0" w:after="0" w:afterAutospacing="0"/>
        <w:jc w:val="both"/>
        <w:rPr>
          <w:rFonts w:ascii="Arial" w:eastAsiaTheme="minorEastAsia" w:hAnsi="Arial" w:cs="Arial"/>
          <w:color w:val="172B4D"/>
          <w:kern w:val="24"/>
          <w:sz w:val="48"/>
          <w:szCs w:val="48"/>
        </w:rPr>
      </w:pPr>
    </w:p>
    <w:p w14:paraId="294A6D0C" w14:textId="06FF7310" w:rsidR="00916C4E" w:rsidRDefault="00916C4E" w:rsidP="004C41A1">
      <w:pPr>
        <w:pStyle w:val="NormalWeb"/>
        <w:spacing w:before="0" w:beforeAutospacing="0" w:after="0" w:afterAutospacing="0"/>
        <w:jc w:val="both"/>
      </w:pPr>
      <w:r>
        <w:rPr>
          <w:rFonts w:ascii="Arial" w:eastAsiaTheme="minorEastAsia" w:hAnsi="Arial" w:cs="Arial"/>
          <w:color w:val="172B4D"/>
          <w:kern w:val="24"/>
          <w:sz w:val="48"/>
          <w:szCs w:val="48"/>
        </w:rPr>
        <w:t xml:space="preserve">2.- Problem statement: State a problem concerns circular economy and use six hats technique </w:t>
      </w:r>
      <w:r w:rsidR="00A4301E">
        <w:rPr>
          <w:rFonts w:ascii="Arial" w:eastAsiaTheme="minorEastAsia" w:hAnsi="Arial" w:cs="Arial"/>
          <w:color w:val="172B4D"/>
          <w:kern w:val="24"/>
          <w:sz w:val="48"/>
          <w:szCs w:val="48"/>
        </w:rPr>
        <w:t>to enhance</w:t>
      </w:r>
      <w:r>
        <w:rPr>
          <w:rFonts w:ascii="Arial" w:eastAsiaTheme="minorEastAsia" w:hAnsi="Arial" w:cs="Arial"/>
          <w:color w:val="172B4D"/>
          <w:kern w:val="24"/>
          <w:sz w:val="48"/>
          <w:szCs w:val="48"/>
        </w:rPr>
        <w:t xml:space="preserve"> its sustainability.   </w:t>
      </w:r>
    </w:p>
    <w:p w14:paraId="1E516640" w14:textId="77777777" w:rsidR="00FB454A" w:rsidRDefault="00FB454A"/>
    <w:sectPr w:rsidR="00FB454A" w:rsidSect="00993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A1"/>
    <w:rsid w:val="004C41A1"/>
    <w:rsid w:val="006916B1"/>
    <w:rsid w:val="00916C4E"/>
    <w:rsid w:val="00993044"/>
    <w:rsid w:val="00A4301E"/>
    <w:rsid w:val="00F87F4E"/>
    <w:rsid w:val="00FB454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10EE"/>
  <w15:chartTrackingRefBased/>
  <w15:docId w15:val="{BE480083-EB96-4769-8705-22D73AFA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41A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JESUS ANTON BAEZA</dc:creator>
  <cp:keywords/>
  <dc:description/>
  <cp:lastModifiedBy>ANTONIO JESUS ANTON BAEZA</cp:lastModifiedBy>
  <cp:revision>4</cp:revision>
  <dcterms:created xsi:type="dcterms:W3CDTF">2023-01-16T15:35:00Z</dcterms:created>
  <dcterms:modified xsi:type="dcterms:W3CDTF">2023-01-26T09:53:00Z</dcterms:modified>
</cp:coreProperties>
</file>